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6331" w:rsidRPr="002710EF" w:rsidRDefault="00FE6331" w:rsidP="00FE6331">
      <w:pPr>
        <w:pStyle w:val="heading"/>
        <w:spacing w:before="0" w:beforeAutospacing="0" w:after="0" w:afterAutospacing="0"/>
        <w:rPr>
          <w:sz w:val="26"/>
          <w:szCs w:val="26"/>
        </w:rPr>
      </w:pPr>
    </w:p>
    <w:p w:rsidR="00FE6331" w:rsidRPr="002710EF" w:rsidRDefault="00FE6331" w:rsidP="00FE6331">
      <w:pPr>
        <w:pStyle w:val="heading"/>
        <w:spacing w:before="0" w:beforeAutospacing="0" w:after="0" w:afterAutospacing="0"/>
        <w:rPr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2992120</wp:posOffset>
            </wp:positionH>
            <wp:positionV relativeFrom="paragraph">
              <wp:posOffset>-236220</wp:posOffset>
            </wp:positionV>
            <wp:extent cx="428625" cy="485775"/>
            <wp:effectExtent l="0" t="0" r="9525" b="9525"/>
            <wp:wrapNone/>
            <wp:docPr id="2" name="Рисунок 2" descr="Описание: Описание: Описание: Описание: Описание: Описание: Описание: image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Описание: Описание: Описание: Описание: Описание: Описание: image00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999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3"/>
        <w:gridCol w:w="4820"/>
        <w:gridCol w:w="67"/>
      </w:tblGrid>
      <w:tr w:rsidR="00FE6331" w:rsidRPr="002710EF" w:rsidTr="00837395">
        <w:trPr>
          <w:gridAfter w:val="1"/>
          <w:wAfter w:w="67" w:type="dxa"/>
          <w:cantSplit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E6331" w:rsidRPr="002710EF" w:rsidRDefault="00FE6331" w:rsidP="00837395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2710EF">
              <w:rPr>
                <w:b/>
                <w:sz w:val="28"/>
                <w:szCs w:val="28"/>
                <w:lang w:eastAsia="en-US"/>
              </w:rPr>
              <w:t>Совет</w:t>
            </w:r>
          </w:p>
          <w:p w:rsidR="00FE6331" w:rsidRPr="002710EF" w:rsidRDefault="00FE6331" w:rsidP="00837395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2710EF">
              <w:rPr>
                <w:b/>
                <w:sz w:val="28"/>
                <w:szCs w:val="28"/>
                <w:lang w:eastAsia="en-US"/>
              </w:rPr>
              <w:t>муниципального округа «Ухта»</w:t>
            </w:r>
          </w:p>
          <w:p w:rsidR="00FE6331" w:rsidRPr="002710EF" w:rsidRDefault="00FE6331" w:rsidP="00837395">
            <w:pPr>
              <w:jc w:val="center"/>
              <w:rPr>
                <w:b/>
                <w:sz w:val="28"/>
                <w:lang w:eastAsia="en-US"/>
              </w:rPr>
            </w:pPr>
            <w:r w:rsidRPr="002710EF">
              <w:rPr>
                <w:b/>
                <w:sz w:val="28"/>
                <w:szCs w:val="28"/>
                <w:lang w:eastAsia="en-US"/>
              </w:rPr>
              <w:t>Республики Коми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FE6331" w:rsidRPr="0079324A" w:rsidRDefault="00FE6331" w:rsidP="00837395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79324A">
              <w:rPr>
                <w:b/>
                <w:sz w:val="28"/>
                <w:szCs w:val="28"/>
                <w:lang w:eastAsia="en-US"/>
              </w:rPr>
              <w:t xml:space="preserve">Коми </w:t>
            </w:r>
            <w:proofErr w:type="spellStart"/>
            <w:r w:rsidRPr="0079324A">
              <w:rPr>
                <w:b/>
                <w:sz w:val="28"/>
                <w:szCs w:val="28"/>
                <w:lang w:eastAsia="en-US"/>
              </w:rPr>
              <w:t>Республикаса</w:t>
            </w:r>
            <w:proofErr w:type="spellEnd"/>
            <w:r w:rsidRPr="0079324A">
              <w:rPr>
                <w:b/>
                <w:sz w:val="28"/>
                <w:szCs w:val="28"/>
                <w:lang w:eastAsia="en-US"/>
              </w:rPr>
              <w:t xml:space="preserve"> </w:t>
            </w:r>
          </w:p>
          <w:p w:rsidR="00FE6331" w:rsidRPr="0079324A" w:rsidRDefault="00FE6331" w:rsidP="00837395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79324A">
              <w:rPr>
                <w:b/>
                <w:sz w:val="28"/>
                <w:szCs w:val="28"/>
                <w:lang w:eastAsia="en-US"/>
              </w:rPr>
              <w:t xml:space="preserve">«Ухта»  </w:t>
            </w:r>
            <w:proofErr w:type="spellStart"/>
            <w:r w:rsidRPr="0079324A">
              <w:rPr>
                <w:b/>
                <w:sz w:val="28"/>
                <w:szCs w:val="28"/>
                <w:lang w:eastAsia="en-US"/>
              </w:rPr>
              <w:t>муниципальнöй</w:t>
            </w:r>
            <w:proofErr w:type="spellEnd"/>
            <w:r w:rsidRPr="0079324A"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79324A">
              <w:rPr>
                <w:b/>
                <w:sz w:val="28"/>
                <w:szCs w:val="28"/>
                <w:lang w:eastAsia="en-US"/>
              </w:rPr>
              <w:t>кытшлӧн</w:t>
            </w:r>
            <w:proofErr w:type="spellEnd"/>
          </w:p>
          <w:p w:rsidR="00FE6331" w:rsidRPr="0079324A" w:rsidRDefault="00FE6331" w:rsidP="00837395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79324A"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proofErr w:type="gramStart"/>
            <w:r w:rsidRPr="0079324A">
              <w:rPr>
                <w:b/>
                <w:sz w:val="28"/>
                <w:szCs w:val="28"/>
                <w:lang w:eastAsia="en-US"/>
              </w:rPr>
              <w:t>Сöвет</w:t>
            </w:r>
            <w:proofErr w:type="spellEnd"/>
            <w:proofErr w:type="gramEnd"/>
            <w:r w:rsidRPr="0079324A">
              <w:rPr>
                <w:b/>
                <w:sz w:val="28"/>
                <w:szCs w:val="28"/>
                <w:lang w:eastAsia="en-US"/>
              </w:rPr>
              <w:t xml:space="preserve"> </w:t>
            </w:r>
          </w:p>
          <w:p w:rsidR="00FE6331" w:rsidRPr="0079324A" w:rsidRDefault="00FE6331" w:rsidP="00837395">
            <w:pPr>
              <w:pStyle w:val="a3"/>
              <w:tabs>
                <w:tab w:val="left" w:pos="284"/>
              </w:tabs>
              <w:ind w:left="284"/>
              <w:jc w:val="center"/>
              <w:rPr>
                <w:b/>
                <w:sz w:val="28"/>
                <w:lang w:eastAsia="en-US"/>
              </w:rPr>
            </w:pPr>
          </w:p>
        </w:tc>
      </w:tr>
      <w:tr w:rsidR="00FE6331" w:rsidRPr="002710EF" w:rsidTr="00837395">
        <w:trPr>
          <w:cantSplit/>
          <w:trHeight w:val="1096"/>
        </w:trPr>
        <w:tc>
          <w:tcPr>
            <w:tcW w:w="9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E6331" w:rsidRPr="00FE6331" w:rsidRDefault="00FE6331" w:rsidP="00FE6331">
            <w:pPr>
              <w:pStyle w:val="3"/>
              <w:spacing w:before="0" w:after="0"/>
              <w:jc w:val="center"/>
              <w:rPr>
                <w:rFonts w:ascii="Times New Roman" w:hAnsi="Times New Roman"/>
                <w:spacing w:val="20"/>
                <w:sz w:val="34"/>
                <w:szCs w:val="34"/>
                <w:lang w:eastAsia="en-US"/>
              </w:rPr>
            </w:pPr>
            <w:r w:rsidRPr="00FE6331">
              <w:rPr>
                <w:rFonts w:ascii="Times New Roman" w:hAnsi="Times New Roman"/>
                <w:spacing w:val="20"/>
                <w:sz w:val="34"/>
                <w:szCs w:val="34"/>
                <w:lang w:eastAsia="en-US"/>
              </w:rPr>
              <w:t>РЕШЕНИЕ</w:t>
            </w:r>
          </w:p>
          <w:p w:rsidR="00FE6331" w:rsidRPr="00FE6331" w:rsidRDefault="00FE6331" w:rsidP="00FE6331">
            <w:pPr>
              <w:pStyle w:val="3"/>
              <w:spacing w:before="0" w:after="0"/>
              <w:jc w:val="center"/>
              <w:rPr>
                <w:rFonts w:ascii="Times New Roman" w:hAnsi="Times New Roman"/>
                <w:spacing w:val="20"/>
                <w:sz w:val="34"/>
                <w:szCs w:val="34"/>
                <w:lang w:eastAsia="en-US"/>
              </w:rPr>
            </w:pPr>
            <w:r w:rsidRPr="00FE6331">
              <w:rPr>
                <w:rFonts w:ascii="Times New Roman" w:hAnsi="Times New Roman"/>
                <w:spacing w:val="20"/>
                <w:sz w:val="34"/>
                <w:szCs w:val="34"/>
                <w:lang w:eastAsia="en-US"/>
              </w:rPr>
              <w:t>КЫВКӦРТӦД</w:t>
            </w:r>
          </w:p>
          <w:p w:rsidR="00FE6331" w:rsidRPr="0079324A" w:rsidRDefault="00FE6331" w:rsidP="00837395">
            <w:pPr>
              <w:rPr>
                <w:b/>
                <w:lang w:eastAsia="en-US"/>
              </w:rPr>
            </w:pPr>
          </w:p>
          <w:p w:rsidR="00FE6331" w:rsidRPr="0079324A" w:rsidRDefault="00FE6331" w:rsidP="00837395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79324A">
              <w:rPr>
                <w:b/>
                <w:sz w:val="28"/>
                <w:szCs w:val="28"/>
                <w:lang w:eastAsia="en-US"/>
              </w:rPr>
              <w:t>3-е (очередное) заседание 7-го созыва</w:t>
            </w:r>
          </w:p>
        </w:tc>
      </w:tr>
    </w:tbl>
    <w:p w:rsidR="00FE6331" w:rsidRPr="002710EF" w:rsidRDefault="00FE6331" w:rsidP="00FE6331">
      <w:pPr>
        <w:rPr>
          <w:b/>
          <w:sz w:val="26"/>
        </w:rPr>
      </w:pPr>
    </w:p>
    <w:p w:rsidR="00FE6331" w:rsidRPr="00D413EA" w:rsidRDefault="00FE6331" w:rsidP="00FE6331">
      <w:pPr>
        <w:rPr>
          <w:b/>
          <w:sz w:val="26"/>
          <w:szCs w:val="26"/>
          <w:u w:val="single"/>
        </w:rPr>
      </w:pPr>
      <w:r w:rsidRPr="00D413EA">
        <w:rPr>
          <w:b/>
          <w:sz w:val="26"/>
          <w:szCs w:val="26"/>
          <w:u w:val="single"/>
        </w:rPr>
        <w:t>от</w:t>
      </w:r>
      <w:r>
        <w:rPr>
          <w:b/>
          <w:sz w:val="26"/>
          <w:szCs w:val="26"/>
          <w:u w:val="single"/>
        </w:rPr>
        <w:t xml:space="preserve"> 20</w:t>
      </w:r>
      <w:r w:rsidRPr="00D413EA">
        <w:rPr>
          <w:b/>
          <w:sz w:val="26"/>
          <w:szCs w:val="26"/>
          <w:u w:val="single"/>
        </w:rPr>
        <w:t xml:space="preserve"> </w:t>
      </w:r>
      <w:r>
        <w:rPr>
          <w:b/>
          <w:sz w:val="26"/>
          <w:szCs w:val="26"/>
          <w:u w:val="single"/>
        </w:rPr>
        <w:t>ноя</w:t>
      </w:r>
      <w:r w:rsidRPr="00D413EA">
        <w:rPr>
          <w:b/>
          <w:sz w:val="26"/>
          <w:szCs w:val="26"/>
          <w:u w:val="single"/>
        </w:rPr>
        <w:t>бря 2025 г.</w:t>
      </w:r>
      <w:r w:rsidRPr="00D413EA">
        <w:rPr>
          <w:b/>
          <w:sz w:val="26"/>
          <w:szCs w:val="26"/>
        </w:rPr>
        <w:tab/>
      </w:r>
      <w:r w:rsidRPr="00D413EA">
        <w:rPr>
          <w:b/>
          <w:sz w:val="26"/>
          <w:szCs w:val="26"/>
        </w:rPr>
        <w:tab/>
      </w:r>
      <w:r w:rsidRPr="00D413EA">
        <w:rPr>
          <w:b/>
          <w:sz w:val="26"/>
          <w:szCs w:val="26"/>
        </w:rPr>
        <w:tab/>
      </w:r>
      <w:r w:rsidRPr="00D413EA">
        <w:rPr>
          <w:b/>
          <w:sz w:val="26"/>
          <w:szCs w:val="26"/>
        </w:rPr>
        <w:tab/>
      </w:r>
      <w:r w:rsidRPr="00D413EA">
        <w:rPr>
          <w:b/>
          <w:sz w:val="26"/>
          <w:szCs w:val="26"/>
        </w:rPr>
        <w:tab/>
      </w:r>
      <w:r w:rsidRPr="00D413EA">
        <w:rPr>
          <w:b/>
          <w:sz w:val="26"/>
          <w:szCs w:val="26"/>
        </w:rPr>
        <w:tab/>
      </w:r>
      <w:r w:rsidRPr="00D413EA">
        <w:rPr>
          <w:b/>
          <w:sz w:val="26"/>
          <w:szCs w:val="26"/>
        </w:rPr>
        <w:tab/>
      </w:r>
      <w:r w:rsidRPr="00D413EA">
        <w:rPr>
          <w:b/>
          <w:sz w:val="26"/>
          <w:szCs w:val="26"/>
        </w:rPr>
        <w:tab/>
      </w:r>
      <w:r w:rsidRPr="00D413EA">
        <w:rPr>
          <w:b/>
          <w:sz w:val="26"/>
          <w:szCs w:val="26"/>
        </w:rPr>
        <w:tab/>
      </w:r>
      <w:r>
        <w:rPr>
          <w:b/>
          <w:sz w:val="26"/>
          <w:szCs w:val="26"/>
        </w:rPr>
        <w:t xml:space="preserve">    </w:t>
      </w:r>
      <w:r w:rsidRPr="00D413EA">
        <w:rPr>
          <w:b/>
          <w:sz w:val="26"/>
          <w:szCs w:val="26"/>
          <w:u w:val="single"/>
        </w:rPr>
        <w:t>№</w:t>
      </w:r>
      <w:r w:rsidR="00ED656E">
        <w:rPr>
          <w:b/>
          <w:sz w:val="26"/>
          <w:szCs w:val="26"/>
          <w:u w:val="single"/>
        </w:rPr>
        <w:t>15</w:t>
      </w:r>
      <w:bookmarkStart w:id="0" w:name="_GoBack"/>
      <w:bookmarkEnd w:id="0"/>
      <w:r w:rsidRPr="00D413EA">
        <w:rPr>
          <w:b/>
          <w:sz w:val="26"/>
          <w:szCs w:val="26"/>
          <w:u w:val="single"/>
        </w:rPr>
        <w:t xml:space="preserve"> </w:t>
      </w:r>
    </w:p>
    <w:p w:rsidR="00FE6331" w:rsidRPr="00FE6331" w:rsidRDefault="00FE6331" w:rsidP="00FE6331">
      <w:pPr>
        <w:rPr>
          <w:sz w:val="24"/>
          <w:szCs w:val="24"/>
        </w:rPr>
      </w:pPr>
      <w:r w:rsidRPr="00FE6331">
        <w:rPr>
          <w:sz w:val="24"/>
          <w:szCs w:val="24"/>
        </w:rPr>
        <w:t>г. Ухта, Республика Коми</w:t>
      </w:r>
    </w:p>
    <w:p w:rsidR="00FE6331" w:rsidRDefault="00FE6331" w:rsidP="00FE6331">
      <w:pPr>
        <w:rPr>
          <w:szCs w:val="24"/>
        </w:rPr>
      </w:pPr>
    </w:p>
    <w:tbl>
      <w:tblPr>
        <w:tblW w:w="0" w:type="auto"/>
        <w:tblInd w:w="177" w:type="dxa"/>
        <w:tblLook w:val="0000" w:firstRow="0" w:lastRow="0" w:firstColumn="0" w:lastColumn="0" w:noHBand="0" w:noVBand="0"/>
      </w:tblPr>
      <w:tblGrid>
        <w:gridCol w:w="4042"/>
      </w:tblGrid>
      <w:tr w:rsidR="00FE6331" w:rsidTr="00FE6331">
        <w:trPr>
          <w:trHeight w:val="180"/>
        </w:trPr>
        <w:tc>
          <w:tcPr>
            <w:tcW w:w="4042" w:type="dxa"/>
          </w:tcPr>
          <w:p w:rsidR="00FE6331" w:rsidRPr="00FE6331" w:rsidRDefault="00FE6331" w:rsidP="00FE6331">
            <w:pPr>
              <w:jc w:val="both"/>
              <w:rPr>
                <w:b/>
                <w:sz w:val="26"/>
                <w:szCs w:val="26"/>
              </w:rPr>
            </w:pPr>
            <w:r w:rsidRPr="00FE6331">
              <w:rPr>
                <w:b/>
                <w:sz w:val="26"/>
                <w:szCs w:val="26"/>
              </w:rPr>
              <w:t xml:space="preserve">Об увековечении памяти </w:t>
            </w:r>
          </w:p>
          <w:p w:rsidR="00FE6331" w:rsidRPr="00FE6331" w:rsidRDefault="00FE6331" w:rsidP="00FE6331">
            <w:pPr>
              <w:jc w:val="both"/>
              <w:rPr>
                <w:b/>
                <w:sz w:val="26"/>
                <w:szCs w:val="26"/>
              </w:rPr>
            </w:pPr>
            <w:r w:rsidRPr="00FE6331">
              <w:rPr>
                <w:b/>
                <w:sz w:val="26"/>
                <w:szCs w:val="26"/>
              </w:rPr>
              <w:t xml:space="preserve">горного директора </w:t>
            </w:r>
            <w:r w:rsidRPr="00FE6331">
              <w:rPr>
                <w:b/>
                <w:sz w:val="26"/>
                <w:szCs w:val="26"/>
                <w:lang w:val="en-US"/>
              </w:rPr>
              <w:t>III</w:t>
            </w:r>
            <w:r w:rsidRPr="00FE6331">
              <w:rPr>
                <w:b/>
                <w:sz w:val="26"/>
                <w:szCs w:val="26"/>
              </w:rPr>
              <w:t xml:space="preserve"> ранга, </w:t>
            </w:r>
          </w:p>
          <w:p w:rsidR="00FE6331" w:rsidRPr="00FE6331" w:rsidRDefault="00FE6331" w:rsidP="00FE6331">
            <w:pPr>
              <w:jc w:val="both"/>
              <w:rPr>
                <w:b/>
                <w:sz w:val="26"/>
                <w:szCs w:val="26"/>
              </w:rPr>
            </w:pPr>
            <w:r w:rsidRPr="00FE6331">
              <w:rPr>
                <w:b/>
                <w:sz w:val="26"/>
                <w:szCs w:val="26"/>
              </w:rPr>
              <w:t>преподавателя, директора</w:t>
            </w:r>
          </w:p>
          <w:p w:rsidR="00FE6331" w:rsidRPr="00FE6331" w:rsidRDefault="00FE6331" w:rsidP="00FE6331">
            <w:pPr>
              <w:jc w:val="both"/>
              <w:rPr>
                <w:b/>
                <w:sz w:val="26"/>
                <w:szCs w:val="26"/>
              </w:rPr>
            </w:pPr>
            <w:r w:rsidRPr="00FE6331">
              <w:rPr>
                <w:b/>
                <w:sz w:val="26"/>
                <w:szCs w:val="26"/>
              </w:rPr>
              <w:t>Ухтинского горно-</w:t>
            </w:r>
          </w:p>
          <w:p w:rsidR="00FE6331" w:rsidRPr="00FE6331" w:rsidRDefault="00FE6331" w:rsidP="00FE6331">
            <w:pPr>
              <w:jc w:val="both"/>
              <w:rPr>
                <w:b/>
                <w:sz w:val="26"/>
                <w:szCs w:val="26"/>
              </w:rPr>
            </w:pPr>
            <w:r w:rsidRPr="00FE6331">
              <w:rPr>
                <w:b/>
                <w:sz w:val="26"/>
                <w:szCs w:val="26"/>
              </w:rPr>
              <w:t>нефтяного техникума</w:t>
            </w:r>
          </w:p>
          <w:p w:rsidR="00FE6331" w:rsidRPr="00FE6331" w:rsidRDefault="00FE6331" w:rsidP="00FE6331">
            <w:pPr>
              <w:jc w:val="both"/>
              <w:rPr>
                <w:b/>
                <w:sz w:val="28"/>
                <w:szCs w:val="28"/>
              </w:rPr>
            </w:pPr>
            <w:r w:rsidRPr="00FE6331">
              <w:rPr>
                <w:b/>
                <w:sz w:val="26"/>
                <w:szCs w:val="26"/>
              </w:rPr>
              <w:t>Распутина Александра Ивановича</w:t>
            </w:r>
          </w:p>
          <w:p w:rsidR="00FE6331" w:rsidRDefault="00FE6331" w:rsidP="00FE6331">
            <w:pPr>
              <w:ind w:left="-69"/>
              <w:jc w:val="both"/>
              <w:rPr>
                <w:sz w:val="27"/>
                <w:szCs w:val="27"/>
              </w:rPr>
            </w:pPr>
          </w:p>
        </w:tc>
      </w:tr>
    </w:tbl>
    <w:p w:rsidR="00A76D72" w:rsidRPr="00AF40F2" w:rsidRDefault="0004377B" w:rsidP="00A76D72">
      <w:pPr>
        <w:ind w:firstLine="720"/>
        <w:jc w:val="both"/>
        <w:rPr>
          <w:rStyle w:val="a7"/>
          <w:sz w:val="26"/>
          <w:szCs w:val="26"/>
        </w:rPr>
      </w:pPr>
      <w:proofErr w:type="gramStart"/>
      <w:r>
        <w:rPr>
          <w:sz w:val="26"/>
          <w:szCs w:val="26"/>
        </w:rPr>
        <w:t>В соответствии с</w:t>
      </w:r>
      <w:r w:rsidR="00A76D72" w:rsidRPr="00A76D72">
        <w:rPr>
          <w:sz w:val="26"/>
          <w:szCs w:val="26"/>
        </w:rPr>
        <w:t xml:space="preserve"> </w:t>
      </w:r>
      <w:r w:rsidR="007A64DB" w:rsidRPr="00AF40F2">
        <w:fldChar w:fldCharType="begin"/>
      </w:r>
      <w:r w:rsidR="00A76D72" w:rsidRPr="00AF40F2">
        <w:rPr>
          <w:sz w:val="26"/>
          <w:szCs w:val="26"/>
        </w:rPr>
        <w:instrText xml:space="preserve"> HYPERLINK "https://docs.cntd.ru/document/453122800" </w:instrText>
      </w:r>
      <w:r w:rsidR="007A64DB" w:rsidRPr="00AF40F2">
        <w:fldChar w:fldCharType="separate"/>
      </w:r>
      <w:r w:rsidR="00A76D72" w:rsidRPr="00E0360D">
        <w:rPr>
          <w:rStyle w:val="a7"/>
          <w:color w:val="auto"/>
          <w:sz w:val="26"/>
          <w:szCs w:val="26"/>
          <w:u w:val="none"/>
        </w:rPr>
        <w:t xml:space="preserve">Законом </w:t>
      </w:r>
      <w:r w:rsidR="00A76D72" w:rsidRPr="00AF40F2">
        <w:rPr>
          <w:rStyle w:val="a7"/>
          <w:color w:val="auto"/>
          <w:sz w:val="26"/>
          <w:szCs w:val="26"/>
          <w:u w:val="none"/>
        </w:rPr>
        <w:t xml:space="preserve">Республики Коми от 03.12.2012 № 103-РЗ «Об увековечении в Республике Коми памяти выдающихся деятелей, заслуженных лиц, а также исторических событий и памятных дат», </w:t>
      </w:r>
      <w:r w:rsidR="00A76D72" w:rsidRPr="0004377B">
        <w:rPr>
          <w:rStyle w:val="a7"/>
          <w:color w:val="auto"/>
          <w:sz w:val="26"/>
          <w:szCs w:val="26"/>
          <w:u w:val="none"/>
        </w:rPr>
        <w:t>на основании</w:t>
      </w:r>
      <w:r w:rsidR="00A76D72">
        <w:rPr>
          <w:rStyle w:val="a7"/>
          <w:sz w:val="26"/>
          <w:szCs w:val="26"/>
          <w:u w:val="none"/>
        </w:rPr>
        <w:t xml:space="preserve"> </w:t>
      </w:r>
      <w:r w:rsidR="00CE602A">
        <w:rPr>
          <w:rStyle w:val="a7"/>
          <w:color w:val="auto"/>
          <w:sz w:val="26"/>
          <w:szCs w:val="26"/>
          <w:u w:val="none"/>
        </w:rPr>
        <w:t>р</w:t>
      </w:r>
      <w:r w:rsidR="00A76D72" w:rsidRPr="00ED642D">
        <w:rPr>
          <w:rStyle w:val="a7"/>
          <w:color w:val="auto"/>
          <w:sz w:val="26"/>
          <w:szCs w:val="26"/>
          <w:u w:val="none"/>
        </w:rPr>
        <w:t>ешения Совета</w:t>
      </w:r>
      <w:r w:rsidR="00A76D72" w:rsidRPr="00ED642D">
        <w:rPr>
          <w:sz w:val="26"/>
          <w:szCs w:val="26"/>
        </w:rPr>
        <w:t xml:space="preserve"> </w:t>
      </w:r>
      <w:r w:rsidR="00A76D72" w:rsidRPr="00AF40F2">
        <w:rPr>
          <w:sz w:val="26"/>
          <w:szCs w:val="26"/>
        </w:rPr>
        <w:t>муниципального округа «Ухта»</w:t>
      </w:r>
      <w:r w:rsidR="00A76D72">
        <w:rPr>
          <w:sz w:val="26"/>
          <w:szCs w:val="26"/>
        </w:rPr>
        <w:t xml:space="preserve"> </w:t>
      </w:r>
      <w:r w:rsidR="00B40B74" w:rsidRPr="00B40B74">
        <w:rPr>
          <w:sz w:val="26"/>
          <w:szCs w:val="26"/>
        </w:rPr>
        <w:t>от 14.03.2024</w:t>
      </w:r>
      <w:r w:rsidR="00B40B74">
        <w:rPr>
          <w:sz w:val="26"/>
          <w:szCs w:val="26"/>
        </w:rPr>
        <w:t xml:space="preserve"> </w:t>
      </w:r>
      <w:r w:rsidR="00A76D72">
        <w:rPr>
          <w:sz w:val="26"/>
          <w:szCs w:val="26"/>
        </w:rPr>
        <w:t>№ 296 «Об увековечении памяти выдающихся деятелей, заслуженных лиц, исторических событий и памятных дат в муниципальном округе «Ухта» Республики Коми»</w:t>
      </w:r>
      <w:r w:rsidR="00A76D72" w:rsidRPr="00AF40F2">
        <w:rPr>
          <w:sz w:val="26"/>
          <w:szCs w:val="26"/>
        </w:rPr>
        <w:t xml:space="preserve">, </w:t>
      </w:r>
      <w:r w:rsidR="00A76D72">
        <w:rPr>
          <w:sz w:val="26"/>
          <w:szCs w:val="26"/>
        </w:rPr>
        <w:t xml:space="preserve"> </w:t>
      </w:r>
      <w:r w:rsidR="00A76D72" w:rsidRPr="00AF40F2">
        <w:rPr>
          <w:sz w:val="26"/>
          <w:szCs w:val="26"/>
        </w:rPr>
        <w:t xml:space="preserve">Совет муниципального округа «Ухта» </w:t>
      </w:r>
      <w:r w:rsidR="00FE6331" w:rsidRPr="00FE6331">
        <w:rPr>
          <w:b/>
          <w:sz w:val="26"/>
          <w:szCs w:val="26"/>
        </w:rPr>
        <w:t>РЕШИЛ</w:t>
      </w:r>
      <w:r w:rsidR="00FE6331">
        <w:rPr>
          <w:sz w:val="26"/>
          <w:szCs w:val="26"/>
        </w:rPr>
        <w:t>:</w:t>
      </w:r>
      <w:proofErr w:type="gramEnd"/>
    </w:p>
    <w:p w:rsidR="00FE6331" w:rsidRDefault="007A64DB" w:rsidP="009C7FBC">
      <w:pPr>
        <w:ind w:firstLine="720"/>
        <w:jc w:val="both"/>
        <w:rPr>
          <w:rStyle w:val="a7"/>
          <w:sz w:val="26"/>
          <w:szCs w:val="26"/>
        </w:rPr>
      </w:pPr>
      <w:r w:rsidRPr="00AF40F2">
        <w:rPr>
          <w:rStyle w:val="a7"/>
          <w:sz w:val="26"/>
          <w:szCs w:val="26"/>
        </w:rPr>
        <w:fldChar w:fldCharType="end"/>
      </w:r>
    </w:p>
    <w:p w:rsidR="00CF3B75" w:rsidRPr="009F237A" w:rsidRDefault="00CF3B75" w:rsidP="009C7FBC">
      <w:pPr>
        <w:ind w:firstLine="720"/>
        <w:jc w:val="both"/>
        <w:rPr>
          <w:sz w:val="28"/>
          <w:szCs w:val="28"/>
        </w:rPr>
      </w:pPr>
      <w:r w:rsidRPr="00AF40F2">
        <w:rPr>
          <w:sz w:val="26"/>
          <w:szCs w:val="26"/>
        </w:rPr>
        <w:t xml:space="preserve">1. </w:t>
      </w:r>
      <w:r w:rsidR="00ED642D">
        <w:rPr>
          <w:sz w:val="26"/>
          <w:szCs w:val="26"/>
        </w:rPr>
        <w:t xml:space="preserve">Увековечить память </w:t>
      </w:r>
      <w:r w:rsidR="009F237A" w:rsidRPr="009F237A">
        <w:rPr>
          <w:sz w:val="26"/>
          <w:szCs w:val="26"/>
        </w:rPr>
        <w:t xml:space="preserve">горного директора </w:t>
      </w:r>
      <w:r w:rsidR="009F237A" w:rsidRPr="009F237A">
        <w:rPr>
          <w:sz w:val="26"/>
          <w:szCs w:val="26"/>
          <w:lang w:val="en-US"/>
        </w:rPr>
        <w:t>III</w:t>
      </w:r>
      <w:r w:rsidR="009F237A" w:rsidRPr="009F237A">
        <w:rPr>
          <w:sz w:val="26"/>
          <w:szCs w:val="26"/>
        </w:rPr>
        <w:t xml:space="preserve"> ранга, преподавателя, </w:t>
      </w:r>
      <w:r w:rsidR="009F237A">
        <w:rPr>
          <w:sz w:val="26"/>
          <w:szCs w:val="26"/>
        </w:rPr>
        <w:t>директора Ух</w:t>
      </w:r>
      <w:r w:rsidR="009F237A" w:rsidRPr="009F237A">
        <w:rPr>
          <w:sz w:val="26"/>
          <w:szCs w:val="26"/>
        </w:rPr>
        <w:t xml:space="preserve">тинского горно-нефтяного техникума </w:t>
      </w:r>
      <w:r w:rsidR="009F237A">
        <w:rPr>
          <w:sz w:val="26"/>
          <w:szCs w:val="26"/>
        </w:rPr>
        <w:t>Распутина Александра Ивановича</w:t>
      </w:r>
      <w:r w:rsidR="00ED642D">
        <w:rPr>
          <w:sz w:val="26"/>
          <w:szCs w:val="26"/>
        </w:rPr>
        <w:t xml:space="preserve"> в форме </w:t>
      </w:r>
      <w:r w:rsidR="007878B5">
        <w:rPr>
          <w:sz w:val="26"/>
          <w:szCs w:val="26"/>
        </w:rPr>
        <w:t xml:space="preserve">установки мемориальной доски на фасаде здания </w:t>
      </w:r>
      <w:r w:rsidR="00217AF4">
        <w:rPr>
          <w:sz w:val="26"/>
          <w:szCs w:val="26"/>
        </w:rPr>
        <w:t xml:space="preserve"> </w:t>
      </w:r>
      <w:r w:rsidR="00ED642D">
        <w:rPr>
          <w:sz w:val="26"/>
          <w:szCs w:val="26"/>
        </w:rPr>
        <w:t xml:space="preserve">по адресу: Республика Коми, г. Ухта, </w:t>
      </w:r>
      <w:r w:rsidR="007878B5">
        <w:rPr>
          <w:sz w:val="26"/>
          <w:szCs w:val="26"/>
        </w:rPr>
        <w:t xml:space="preserve"> ул. </w:t>
      </w:r>
      <w:r w:rsidR="009F237A">
        <w:rPr>
          <w:sz w:val="26"/>
          <w:szCs w:val="26"/>
        </w:rPr>
        <w:t>Горького</w:t>
      </w:r>
      <w:r w:rsidR="007878B5">
        <w:rPr>
          <w:sz w:val="26"/>
          <w:szCs w:val="26"/>
        </w:rPr>
        <w:t>,</w:t>
      </w:r>
      <w:r w:rsidR="00ED642D">
        <w:rPr>
          <w:sz w:val="26"/>
          <w:szCs w:val="26"/>
        </w:rPr>
        <w:t xml:space="preserve"> д. </w:t>
      </w:r>
      <w:r w:rsidR="007878B5">
        <w:rPr>
          <w:sz w:val="26"/>
          <w:szCs w:val="26"/>
        </w:rPr>
        <w:t>1</w:t>
      </w:r>
      <w:r w:rsidRPr="00AF40F2">
        <w:rPr>
          <w:sz w:val="26"/>
          <w:szCs w:val="26"/>
        </w:rPr>
        <w:t>.</w:t>
      </w:r>
    </w:p>
    <w:p w:rsidR="00BC53B8" w:rsidRPr="00AF40F2" w:rsidRDefault="00BC53B8" w:rsidP="00A76D72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BC53B8">
        <w:rPr>
          <w:sz w:val="26"/>
          <w:szCs w:val="26"/>
        </w:rPr>
        <w:t xml:space="preserve"> </w:t>
      </w:r>
      <w:r w:rsidRPr="00AF40F2">
        <w:rPr>
          <w:sz w:val="26"/>
          <w:szCs w:val="26"/>
        </w:rPr>
        <w:t xml:space="preserve">Настоящее решение вступает в силу </w:t>
      </w:r>
      <w:r>
        <w:rPr>
          <w:sz w:val="26"/>
          <w:szCs w:val="26"/>
        </w:rPr>
        <w:t>с момента его подписания.</w:t>
      </w:r>
    </w:p>
    <w:p w:rsidR="00CF3B75" w:rsidRPr="00AF40F2" w:rsidRDefault="00CF3B75" w:rsidP="008D1D6D">
      <w:pPr>
        <w:ind w:firstLine="720"/>
        <w:jc w:val="both"/>
        <w:rPr>
          <w:sz w:val="26"/>
          <w:szCs w:val="26"/>
        </w:rPr>
      </w:pPr>
      <w:r w:rsidRPr="00AF40F2">
        <w:rPr>
          <w:sz w:val="26"/>
          <w:szCs w:val="26"/>
        </w:rPr>
        <w:tab/>
      </w:r>
    </w:p>
    <w:p w:rsidR="00CF3B75" w:rsidRDefault="00CF3B75" w:rsidP="008D1D6D">
      <w:pPr>
        <w:jc w:val="both"/>
        <w:rPr>
          <w:sz w:val="26"/>
          <w:szCs w:val="26"/>
        </w:rPr>
      </w:pPr>
    </w:p>
    <w:p w:rsidR="00CF3B75" w:rsidRDefault="00CF3B75" w:rsidP="008D1D6D">
      <w:pPr>
        <w:jc w:val="both"/>
        <w:rPr>
          <w:sz w:val="26"/>
          <w:szCs w:val="26"/>
        </w:rPr>
      </w:pPr>
    </w:p>
    <w:p w:rsidR="006E6BF9" w:rsidRDefault="008D4160" w:rsidP="008D1D6D">
      <w:pPr>
        <w:jc w:val="both"/>
        <w:rPr>
          <w:sz w:val="26"/>
          <w:szCs w:val="26"/>
        </w:rPr>
      </w:pPr>
      <w:r>
        <w:rPr>
          <w:sz w:val="26"/>
          <w:szCs w:val="26"/>
        </w:rPr>
        <w:t>Председатель Совета</w:t>
      </w:r>
    </w:p>
    <w:p w:rsidR="00FE6331" w:rsidRDefault="006E6BF9" w:rsidP="008D1D6D">
      <w:pPr>
        <w:jc w:val="both"/>
        <w:rPr>
          <w:sz w:val="26"/>
          <w:szCs w:val="26"/>
        </w:rPr>
      </w:pPr>
      <w:r>
        <w:rPr>
          <w:sz w:val="26"/>
          <w:szCs w:val="26"/>
        </w:rPr>
        <w:t>муниципального округа «Ухта»</w:t>
      </w:r>
    </w:p>
    <w:p w:rsidR="005170CE" w:rsidRDefault="00FE6331" w:rsidP="008D1D6D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Республики Коми   </w:t>
      </w:r>
      <w:r w:rsidR="006E6BF9">
        <w:rPr>
          <w:sz w:val="26"/>
          <w:szCs w:val="26"/>
        </w:rPr>
        <w:t xml:space="preserve"> </w:t>
      </w:r>
      <w:r w:rsidR="008D4160">
        <w:rPr>
          <w:sz w:val="26"/>
          <w:szCs w:val="26"/>
        </w:rPr>
        <w:t xml:space="preserve">                        </w:t>
      </w:r>
      <w:r>
        <w:rPr>
          <w:sz w:val="26"/>
          <w:szCs w:val="26"/>
        </w:rPr>
        <w:t xml:space="preserve">                     </w:t>
      </w:r>
      <w:r w:rsidR="008D4160">
        <w:rPr>
          <w:sz w:val="26"/>
          <w:szCs w:val="26"/>
        </w:rPr>
        <w:t xml:space="preserve">                                      А.В. Анисимов</w:t>
      </w:r>
    </w:p>
    <w:p w:rsidR="005170CE" w:rsidRDefault="005170CE" w:rsidP="008D1D6D">
      <w:pPr>
        <w:jc w:val="both"/>
        <w:rPr>
          <w:sz w:val="26"/>
          <w:szCs w:val="26"/>
        </w:rPr>
      </w:pPr>
    </w:p>
    <w:p w:rsidR="005170CE" w:rsidRPr="00AF40F2" w:rsidRDefault="005170CE" w:rsidP="008D1D6D">
      <w:pPr>
        <w:jc w:val="both"/>
        <w:rPr>
          <w:sz w:val="26"/>
          <w:szCs w:val="26"/>
        </w:rPr>
      </w:pPr>
    </w:p>
    <w:p w:rsidR="00CF3B75" w:rsidRPr="00AF40F2" w:rsidRDefault="00CF3B75" w:rsidP="008D1D6D">
      <w:pPr>
        <w:jc w:val="both"/>
        <w:rPr>
          <w:sz w:val="26"/>
          <w:szCs w:val="26"/>
        </w:rPr>
      </w:pPr>
    </w:p>
    <w:p w:rsidR="00CF3B75" w:rsidRPr="00AF40F2" w:rsidRDefault="00CF3B75" w:rsidP="008D1D6D">
      <w:pPr>
        <w:jc w:val="both"/>
        <w:rPr>
          <w:sz w:val="26"/>
          <w:szCs w:val="26"/>
        </w:rPr>
      </w:pPr>
    </w:p>
    <w:p w:rsidR="00CF3B75" w:rsidRPr="00AF40F2" w:rsidRDefault="00CF3B75" w:rsidP="008D1D6D">
      <w:pPr>
        <w:jc w:val="both"/>
        <w:rPr>
          <w:b/>
          <w:sz w:val="26"/>
          <w:szCs w:val="26"/>
        </w:rPr>
      </w:pPr>
    </w:p>
    <w:p w:rsidR="00CF3B75" w:rsidRDefault="00CF3B75" w:rsidP="00CF3B75">
      <w:pPr>
        <w:ind w:left="5387"/>
        <w:jc w:val="right"/>
        <w:rPr>
          <w:sz w:val="28"/>
          <w:szCs w:val="28"/>
        </w:rPr>
      </w:pPr>
    </w:p>
    <w:p w:rsidR="00F11085" w:rsidRDefault="00F11085" w:rsidP="00F11085">
      <w:pPr>
        <w:jc w:val="center"/>
        <w:rPr>
          <w:sz w:val="24"/>
          <w:szCs w:val="24"/>
        </w:rPr>
      </w:pPr>
    </w:p>
    <w:p w:rsidR="00EC6760" w:rsidRDefault="00EC6760" w:rsidP="00FE6331">
      <w:pPr>
        <w:rPr>
          <w:sz w:val="24"/>
          <w:szCs w:val="24"/>
        </w:rPr>
      </w:pPr>
    </w:p>
    <w:p w:rsidR="001B616A" w:rsidRDefault="001B616A" w:rsidP="00FE6331">
      <w:pPr>
        <w:ind w:firstLine="720"/>
      </w:pPr>
    </w:p>
    <w:sectPr w:rsidR="001B616A" w:rsidSect="00F34646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BDD"/>
    <w:rsid w:val="0004377B"/>
    <w:rsid w:val="00044578"/>
    <w:rsid w:val="00052CE1"/>
    <w:rsid w:val="0005408A"/>
    <w:rsid w:val="00073541"/>
    <w:rsid w:val="00096B46"/>
    <w:rsid w:val="000A169C"/>
    <w:rsid w:val="000E266C"/>
    <w:rsid w:val="000F17FB"/>
    <w:rsid w:val="001309B2"/>
    <w:rsid w:val="00177FDE"/>
    <w:rsid w:val="001936F3"/>
    <w:rsid w:val="001963F6"/>
    <w:rsid w:val="001A4326"/>
    <w:rsid w:val="001A4D1A"/>
    <w:rsid w:val="001B616A"/>
    <w:rsid w:val="001B6405"/>
    <w:rsid w:val="001B6FDC"/>
    <w:rsid w:val="001B785A"/>
    <w:rsid w:val="00217AF4"/>
    <w:rsid w:val="00241FDE"/>
    <w:rsid w:val="00255682"/>
    <w:rsid w:val="0028056C"/>
    <w:rsid w:val="002A2CA0"/>
    <w:rsid w:val="002A5643"/>
    <w:rsid w:val="002A623C"/>
    <w:rsid w:val="002E4EF9"/>
    <w:rsid w:val="00301FA2"/>
    <w:rsid w:val="003223E5"/>
    <w:rsid w:val="00323E03"/>
    <w:rsid w:val="00364948"/>
    <w:rsid w:val="00366143"/>
    <w:rsid w:val="00383F8C"/>
    <w:rsid w:val="00385CF7"/>
    <w:rsid w:val="00393C21"/>
    <w:rsid w:val="00394429"/>
    <w:rsid w:val="003A3398"/>
    <w:rsid w:val="003B5F55"/>
    <w:rsid w:val="003C5F60"/>
    <w:rsid w:val="003F37EA"/>
    <w:rsid w:val="004102C3"/>
    <w:rsid w:val="00446E4D"/>
    <w:rsid w:val="00457602"/>
    <w:rsid w:val="00490181"/>
    <w:rsid w:val="004A3BE0"/>
    <w:rsid w:val="004E20C0"/>
    <w:rsid w:val="004F17FE"/>
    <w:rsid w:val="00507641"/>
    <w:rsid w:val="00511F93"/>
    <w:rsid w:val="005170CE"/>
    <w:rsid w:val="005359F9"/>
    <w:rsid w:val="00571BDD"/>
    <w:rsid w:val="005A73FF"/>
    <w:rsid w:val="005B27D0"/>
    <w:rsid w:val="005F5A06"/>
    <w:rsid w:val="00622F7C"/>
    <w:rsid w:val="006529D3"/>
    <w:rsid w:val="00664262"/>
    <w:rsid w:val="0067215C"/>
    <w:rsid w:val="006975BA"/>
    <w:rsid w:val="006B0E15"/>
    <w:rsid w:val="006E6BF9"/>
    <w:rsid w:val="006E7456"/>
    <w:rsid w:val="006F01B5"/>
    <w:rsid w:val="006F3BCB"/>
    <w:rsid w:val="00704EBD"/>
    <w:rsid w:val="0071420E"/>
    <w:rsid w:val="00754788"/>
    <w:rsid w:val="00782D8A"/>
    <w:rsid w:val="007878B5"/>
    <w:rsid w:val="007A030B"/>
    <w:rsid w:val="007A64DB"/>
    <w:rsid w:val="007C26AE"/>
    <w:rsid w:val="007C3588"/>
    <w:rsid w:val="007C41A1"/>
    <w:rsid w:val="007D7759"/>
    <w:rsid w:val="007E47E6"/>
    <w:rsid w:val="0080201C"/>
    <w:rsid w:val="00833BCC"/>
    <w:rsid w:val="00867E95"/>
    <w:rsid w:val="00873DFF"/>
    <w:rsid w:val="008A1EA5"/>
    <w:rsid w:val="008C6D63"/>
    <w:rsid w:val="008D1D6D"/>
    <w:rsid w:val="008D4160"/>
    <w:rsid w:val="008F057A"/>
    <w:rsid w:val="00911557"/>
    <w:rsid w:val="00961682"/>
    <w:rsid w:val="009678DC"/>
    <w:rsid w:val="00970A36"/>
    <w:rsid w:val="009C04DA"/>
    <w:rsid w:val="009C7FBC"/>
    <w:rsid w:val="009F237A"/>
    <w:rsid w:val="00A074F5"/>
    <w:rsid w:val="00A327C3"/>
    <w:rsid w:val="00A629D7"/>
    <w:rsid w:val="00A73FB0"/>
    <w:rsid w:val="00A76D72"/>
    <w:rsid w:val="00A91DA7"/>
    <w:rsid w:val="00A95DC6"/>
    <w:rsid w:val="00AA5B94"/>
    <w:rsid w:val="00AA78C3"/>
    <w:rsid w:val="00AC5DDA"/>
    <w:rsid w:val="00AF40F2"/>
    <w:rsid w:val="00B1018A"/>
    <w:rsid w:val="00B40B74"/>
    <w:rsid w:val="00B932C4"/>
    <w:rsid w:val="00BC217C"/>
    <w:rsid w:val="00BC53B8"/>
    <w:rsid w:val="00BE0812"/>
    <w:rsid w:val="00BE41A6"/>
    <w:rsid w:val="00BF449F"/>
    <w:rsid w:val="00BF5F4B"/>
    <w:rsid w:val="00C1495E"/>
    <w:rsid w:val="00C40F24"/>
    <w:rsid w:val="00C52DBC"/>
    <w:rsid w:val="00C62AFA"/>
    <w:rsid w:val="00C707E2"/>
    <w:rsid w:val="00C72670"/>
    <w:rsid w:val="00C95359"/>
    <w:rsid w:val="00C95D44"/>
    <w:rsid w:val="00CE602A"/>
    <w:rsid w:val="00CF2E10"/>
    <w:rsid w:val="00CF3B75"/>
    <w:rsid w:val="00D02D0B"/>
    <w:rsid w:val="00D177C7"/>
    <w:rsid w:val="00D346BA"/>
    <w:rsid w:val="00D402F0"/>
    <w:rsid w:val="00D43B6B"/>
    <w:rsid w:val="00D52302"/>
    <w:rsid w:val="00D56458"/>
    <w:rsid w:val="00D650DB"/>
    <w:rsid w:val="00D74989"/>
    <w:rsid w:val="00D81C78"/>
    <w:rsid w:val="00D85CA6"/>
    <w:rsid w:val="00D8773B"/>
    <w:rsid w:val="00D97148"/>
    <w:rsid w:val="00DB5BC4"/>
    <w:rsid w:val="00DB7C6E"/>
    <w:rsid w:val="00DF0175"/>
    <w:rsid w:val="00E0360D"/>
    <w:rsid w:val="00E109C9"/>
    <w:rsid w:val="00E236FF"/>
    <w:rsid w:val="00E27375"/>
    <w:rsid w:val="00E45960"/>
    <w:rsid w:val="00E46BB0"/>
    <w:rsid w:val="00E5395E"/>
    <w:rsid w:val="00E62027"/>
    <w:rsid w:val="00EB293E"/>
    <w:rsid w:val="00EB45CE"/>
    <w:rsid w:val="00EC6760"/>
    <w:rsid w:val="00ED0DCC"/>
    <w:rsid w:val="00ED642D"/>
    <w:rsid w:val="00ED656E"/>
    <w:rsid w:val="00ED6E13"/>
    <w:rsid w:val="00EE6794"/>
    <w:rsid w:val="00EE73D7"/>
    <w:rsid w:val="00F11085"/>
    <w:rsid w:val="00F11B2F"/>
    <w:rsid w:val="00F34646"/>
    <w:rsid w:val="00F81664"/>
    <w:rsid w:val="00F81D62"/>
    <w:rsid w:val="00F90410"/>
    <w:rsid w:val="00F94F1B"/>
    <w:rsid w:val="00FB440D"/>
    <w:rsid w:val="00FE47A2"/>
    <w:rsid w:val="00FE63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B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571BD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571BDD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 Indent"/>
    <w:basedOn w:val="a"/>
    <w:link w:val="a4"/>
    <w:unhideWhenUsed/>
    <w:rsid w:val="005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71BD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eading">
    <w:name w:val="heading"/>
    <w:basedOn w:val="a"/>
    <w:rsid w:val="00571BDD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2E4EF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Title"/>
    <w:basedOn w:val="a"/>
    <w:link w:val="a6"/>
    <w:qFormat/>
    <w:rsid w:val="002E4EF9"/>
    <w:pPr>
      <w:widowControl w:val="0"/>
      <w:ind w:firstLine="540"/>
      <w:jc w:val="center"/>
    </w:pPr>
    <w:rPr>
      <w:rFonts w:ascii="Times New Roman CYR" w:hAnsi="Times New Roman CYR"/>
      <w:sz w:val="28"/>
    </w:rPr>
  </w:style>
  <w:style w:type="character" w:customStyle="1" w:styleId="a6">
    <w:name w:val="Название Знак"/>
    <w:basedOn w:val="a0"/>
    <w:link w:val="a5"/>
    <w:rsid w:val="002E4EF9"/>
    <w:rPr>
      <w:rFonts w:ascii="Times New Roman CYR" w:eastAsia="Times New Roman" w:hAnsi="Times New Roman CYR" w:cs="Times New Roman"/>
      <w:sz w:val="28"/>
      <w:szCs w:val="20"/>
    </w:rPr>
  </w:style>
  <w:style w:type="paragraph" w:customStyle="1" w:styleId="ConsPlusTitle">
    <w:name w:val="ConsPlusTitle"/>
    <w:rsid w:val="002E4EF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HTML">
    <w:name w:val="HTML Preformatted"/>
    <w:basedOn w:val="a"/>
    <w:link w:val="HTML0"/>
    <w:rsid w:val="002E4EF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color w:val="433737"/>
    </w:rPr>
  </w:style>
  <w:style w:type="character" w:customStyle="1" w:styleId="HTML0">
    <w:name w:val="Стандартный HTML Знак"/>
    <w:basedOn w:val="a0"/>
    <w:link w:val="HTML"/>
    <w:rsid w:val="002E4EF9"/>
    <w:rPr>
      <w:rFonts w:ascii="Courier New" w:eastAsia="Times New Roman" w:hAnsi="Courier New" w:cs="Times New Roman"/>
      <w:color w:val="433737"/>
      <w:sz w:val="20"/>
      <w:szCs w:val="20"/>
    </w:rPr>
  </w:style>
  <w:style w:type="paragraph" w:customStyle="1" w:styleId="1">
    <w:name w:val="Обычный1"/>
    <w:rsid w:val="002E4EF9"/>
    <w:pPr>
      <w:widowControl w:val="0"/>
      <w:snapToGrid w:val="0"/>
      <w:spacing w:before="700" w:after="0" w:line="254" w:lineRule="auto"/>
      <w:ind w:firstLine="56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styleId="a7">
    <w:name w:val="Hyperlink"/>
    <w:rsid w:val="00CF3B75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A76D72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B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571BD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571BDD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 Indent"/>
    <w:basedOn w:val="a"/>
    <w:link w:val="a4"/>
    <w:unhideWhenUsed/>
    <w:rsid w:val="005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71BD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eading">
    <w:name w:val="heading"/>
    <w:basedOn w:val="a"/>
    <w:rsid w:val="00571BDD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2E4EF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Title"/>
    <w:basedOn w:val="a"/>
    <w:link w:val="a6"/>
    <w:qFormat/>
    <w:rsid w:val="002E4EF9"/>
    <w:pPr>
      <w:widowControl w:val="0"/>
      <w:ind w:firstLine="540"/>
      <w:jc w:val="center"/>
    </w:pPr>
    <w:rPr>
      <w:rFonts w:ascii="Times New Roman CYR" w:hAnsi="Times New Roman CYR"/>
      <w:sz w:val="28"/>
    </w:rPr>
  </w:style>
  <w:style w:type="character" w:customStyle="1" w:styleId="a6">
    <w:name w:val="Название Знак"/>
    <w:basedOn w:val="a0"/>
    <w:link w:val="a5"/>
    <w:rsid w:val="002E4EF9"/>
    <w:rPr>
      <w:rFonts w:ascii="Times New Roman CYR" w:eastAsia="Times New Roman" w:hAnsi="Times New Roman CYR" w:cs="Times New Roman"/>
      <w:sz w:val="28"/>
      <w:szCs w:val="20"/>
    </w:rPr>
  </w:style>
  <w:style w:type="paragraph" w:customStyle="1" w:styleId="ConsPlusTitle">
    <w:name w:val="ConsPlusTitle"/>
    <w:rsid w:val="002E4EF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HTML">
    <w:name w:val="HTML Preformatted"/>
    <w:basedOn w:val="a"/>
    <w:link w:val="HTML0"/>
    <w:rsid w:val="002E4EF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color w:val="433737"/>
    </w:rPr>
  </w:style>
  <w:style w:type="character" w:customStyle="1" w:styleId="HTML0">
    <w:name w:val="Стандартный HTML Знак"/>
    <w:basedOn w:val="a0"/>
    <w:link w:val="HTML"/>
    <w:rsid w:val="002E4EF9"/>
    <w:rPr>
      <w:rFonts w:ascii="Courier New" w:eastAsia="Times New Roman" w:hAnsi="Courier New" w:cs="Times New Roman"/>
      <w:color w:val="433737"/>
      <w:sz w:val="20"/>
      <w:szCs w:val="20"/>
    </w:rPr>
  </w:style>
  <w:style w:type="paragraph" w:customStyle="1" w:styleId="1">
    <w:name w:val="Обычный1"/>
    <w:rsid w:val="002E4EF9"/>
    <w:pPr>
      <w:widowControl w:val="0"/>
      <w:snapToGrid w:val="0"/>
      <w:spacing w:before="700" w:after="0" w:line="254" w:lineRule="auto"/>
      <w:ind w:firstLine="56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styleId="a7">
    <w:name w:val="Hyperlink"/>
    <w:rsid w:val="00CF3B75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A76D7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72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sovet14</dc:creator>
  <cp:lastModifiedBy>Сивкова Ю.В.</cp:lastModifiedBy>
  <cp:revision>4</cp:revision>
  <dcterms:created xsi:type="dcterms:W3CDTF">2025-10-29T05:52:00Z</dcterms:created>
  <dcterms:modified xsi:type="dcterms:W3CDTF">2025-11-20T13:12:00Z</dcterms:modified>
</cp:coreProperties>
</file>